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Professional Driver's Permit (</w:t>
      </w:r>
      <w:r w:rsidRPr="00AC24A1">
        <w:rPr>
          <w:b/>
          <w:bCs/>
          <w:sz w:val="28"/>
          <w:szCs w:val="28"/>
        </w:rPr>
        <w:t>PrDP</w:t>
      </w:r>
      <w:r w:rsidRPr="00AC24A1">
        <w:rPr>
          <w:b/>
          <w:bCs/>
          <w:sz w:val="28"/>
          <w:szCs w:val="28"/>
        </w:rPr>
        <w:t>) Holder (Regulation 280 of the National Road Traffic Act, 1996)</w:t>
      </w:r>
    </w:p>
    <w:p w:rsidR="00AC24A1" w:rsidRPr="00AC24A1" w:rsidP="00AC24A1">
      <w:pPr>
        <w:spacing w:line="360" w:lineRule="auto"/>
      </w:pPr>
      <w:r w:rsidRPr="00AC24A1">
        <w:t>I, [Employer's Full Name/Employer's Representative], on behalf of [Company Name], hereby appoint [</w:t>
      </w:r>
      <w:r w:rsidRPr="00AC24A1">
        <w:t>PrDP</w:t>
      </w:r>
      <w:r w:rsidRPr="00AC24A1">
        <w:t xml:space="preserve"> Holder's Full Name] as a </w:t>
      </w:r>
      <w:r w:rsidRPr="00AC24A1">
        <w:rPr>
          <w:b/>
          <w:bCs/>
        </w:rPr>
        <w:t>Professional Driver’s Permit (</w:t>
      </w:r>
      <w:r w:rsidRPr="00AC24A1">
        <w:rPr>
          <w:b/>
          <w:bCs/>
        </w:rPr>
        <w:t>PrDP</w:t>
      </w:r>
      <w:r w:rsidRPr="00AC24A1">
        <w:rPr>
          <w:b/>
          <w:bCs/>
        </w:rPr>
        <w:t>) Holder</w:t>
      </w:r>
      <w:r w:rsidRPr="00AC24A1">
        <w:t xml:space="preserve"> in accordance with </w:t>
      </w:r>
      <w:r w:rsidRPr="00AC24A1">
        <w:rPr>
          <w:b/>
          <w:bCs/>
        </w:rPr>
        <w:t>Regulation 280 of the National Road Traffic Act, 1996 (NRTA)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PrDP</w:t>
      </w:r>
      <w:r w:rsidRPr="00AC24A1">
        <w:rPr>
          <w:b/>
          <w:bCs/>
        </w:rPr>
        <w:t xml:space="preserve"> Holder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2"/>
        </w:numPr>
        <w:spacing w:line="360" w:lineRule="auto"/>
      </w:pPr>
      <w:r w:rsidRPr="00AC24A1">
        <w:t xml:space="preserve">Operating dangerous goods vehicles in compliance with the requirements set forth in </w:t>
      </w:r>
      <w:r w:rsidRPr="00AC24A1">
        <w:rPr>
          <w:b/>
          <w:bCs/>
        </w:rPr>
        <w:t>Regulation 280 of the NRTA</w:t>
      </w:r>
      <w:r w:rsidRPr="00AC24A1">
        <w:t>.</w:t>
      </w:r>
    </w:p>
    <w:p w:rsidR="00AC24A1" w:rsidRPr="00AC24A1" w:rsidP="00AC24A1">
      <w:pPr>
        <w:numPr>
          <w:ilvl w:val="0"/>
          <w:numId w:val="32"/>
        </w:numPr>
        <w:spacing w:line="360" w:lineRule="auto"/>
      </w:pPr>
      <w:r w:rsidRPr="00AC24A1">
        <w:t>Ensuring all necessary documentation and permits are in place for the transport of dangerous goods.</w:t>
      </w:r>
    </w:p>
    <w:p w:rsidR="00AC24A1" w:rsidRPr="00AC24A1" w:rsidP="00AC24A1">
      <w:pPr>
        <w:numPr>
          <w:ilvl w:val="0"/>
          <w:numId w:val="32"/>
        </w:numPr>
        <w:spacing w:line="360" w:lineRule="auto"/>
      </w:pPr>
      <w:r w:rsidRPr="00AC24A1">
        <w:t>Maintaining professional standards and safety when driving vehicles used for transporting hazardous goods.</w:t>
      </w:r>
    </w:p>
    <w:p w:rsidR="00AC24A1" w:rsidRPr="00AC24A1" w:rsidP="00AC24A1">
      <w:pPr>
        <w:numPr>
          <w:ilvl w:val="0"/>
          <w:numId w:val="32"/>
        </w:numPr>
        <w:spacing w:line="360" w:lineRule="auto"/>
      </w:pPr>
      <w:r w:rsidRPr="00AC24A1">
        <w:t>Reporting any incidents or violations of transport regulations to the employer or regulatory authorities.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Regulation 280, NRTA</w:t>
      </w:r>
      <w:r w:rsidRPr="00AC24A1">
        <w:t xml:space="preserve">, mandates the requirement for a </w:t>
      </w:r>
      <w:r w:rsidRPr="00AC24A1">
        <w:rPr>
          <w:b/>
          <w:bCs/>
        </w:rPr>
        <w:t>PrDP</w:t>
      </w:r>
      <w:r w:rsidRPr="00AC24A1">
        <w:rPr>
          <w:b/>
          <w:bCs/>
        </w:rPr>
        <w:t xml:space="preserve"> Holder</w:t>
      </w:r>
      <w:r w:rsidRPr="00AC24A1">
        <w:t xml:space="preserve"> to operate vehicles transporting dangerous goods.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2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</w:t>
      </w:r>
      <w:r w:rsidRPr="00AC24A1">
        <w:t>PrDP</w:t>
      </w:r>
      <w:r w:rsidRPr="00AC24A1">
        <w:t xml:space="preserve"> Holder's Full Name]</w:t>
      </w:r>
      <w:r w:rsidRPr="00AC24A1">
        <w:br/>
        <w:t>Professional Driver's Permit Holder, [Company Name]</w:t>
      </w:r>
      <w:r w:rsidRPr="00AC24A1">
        <w:br/>
        <w:t>Date: [Date]</w:t>
      </w:r>
    </w:p>
    <w:p w:rsidR="00AC24A1" w:rsidP="00AC24A1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